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0B5179" w:rsidRDefault="00E50A62" w:rsidP="00FB6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B6A7C" w:rsidRDefault="005A2A7E" w:rsidP="00FB6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B5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16  </w:t>
      </w:r>
      <w:r w:rsidR="003D680F" w:rsidRPr="00FB6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2021 року</w:t>
      </w:r>
      <w:r w:rsidR="00734B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84137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0B517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200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7121" w:rsidRDefault="005A2A7E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</w:t>
      </w:r>
      <w:r w:rsidR="00734BC5">
        <w:rPr>
          <w:rFonts w:cs="Calibri"/>
          <w:b/>
          <w:sz w:val="28"/>
          <w:szCs w:val="28"/>
        </w:rPr>
        <w:t xml:space="preserve"> внесення змін до розпорядження</w:t>
      </w:r>
    </w:p>
    <w:p w:rsidR="00734BC5" w:rsidRDefault="00734BC5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</w:rPr>
        <w:t>Погребищенського</w:t>
      </w:r>
      <w:proofErr w:type="spellEnd"/>
      <w:r>
        <w:rPr>
          <w:rFonts w:cs="Calibri"/>
          <w:b/>
          <w:sz w:val="28"/>
          <w:szCs w:val="28"/>
        </w:rPr>
        <w:t xml:space="preserve"> міського голови </w:t>
      </w:r>
    </w:p>
    <w:p w:rsidR="00734BC5" w:rsidRPr="00B92A82" w:rsidRDefault="00734BC5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від 03 листопада 2021 року № 192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5A2A7E">
        <w:rPr>
          <w:sz w:val="28"/>
          <w:szCs w:val="28"/>
        </w:rPr>
        <w:t>, рішення комісії</w:t>
      </w:r>
      <w:r w:rsidR="00EA3240">
        <w:rPr>
          <w:sz w:val="28"/>
          <w:szCs w:val="28"/>
        </w:rPr>
        <w:t xml:space="preserve"> з техногенно-екологічної безпеки та надзвичайних ситуацій Вінницької обласної державної адміністрації</w:t>
      </w:r>
      <w:r w:rsidR="005B2281">
        <w:rPr>
          <w:sz w:val="28"/>
          <w:szCs w:val="28"/>
        </w:rPr>
        <w:t xml:space="preserve"> від 15 листопада </w:t>
      </w:r>
      <w:r w:rsidR="00EA3240">
        <w:rPr>
          <w:sz w:val="28"/>
          <w:szCs w:val="28"/>
        </w:rPr>
        <w:t>2021 року, з метою дотримання карантинних обмежень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5B2281" w:rsidRDefault="00EA3240" w:rsidP="005B228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55685F">
        <w:rPr>
          <w:rFonts w:eastAsia="Calibri"/>
          <w:sz w:val="28"/>
          <w:szCs w:val="28"/>
        </w:rPr>
        <w:t xml:space="preserve">Внести зміни до п.1 розпорядження  </w:t>
      </w:r>
      <w:proofErr w:type="spellStart"/>
      <w:r w:rsidR="0055685F">
        <w:rPr>
          <w:rFonts w:eastAsia="Calibri"/>
          <w:sz w:val="28"/>
          <w:szCs w:val="28"/>
        </w:rPr>
        <w:t>Погребищенського</w:t>
      </w:r>
      <w:proofErr w:type="spellEnd"/>
      <w:r w:rsidR="0055685F">
        <w:rPr>
          <w:rFonts w:eastAsia="Calibri"/>
          <w:sz w:val="28"/>
          <w:szCs w:val="28"/>
        </w:rPr>
        <w:t xml:space="preserve"> міського голови від 03 листопада 2021 року №  192 «Про скликання засідання виконавчого комітету </w:t>
      </w:r>
      <w:proofErr w:type="spellStart"/>
      <w:r w:rsidR="0055685F">
        <w:rPr>
          <w:rFonts w:eastAsia="Calibri"/>
          <w:sz w:val="28"/>
          <w:szCs w:val="28"/>
        </w:rPr>
        <w:t>Погребищенської</w:t>
      </w:r>
      <w:proofErr w:type="spellEnd"/>
      <w:r w:rsidR="0055685F">
        <w:rPr>
          <w:rFonts w:eastAsia="Calibri"/>
          <w:sz w:val="28"/>
          <w:szCs w:val="28"/>
        </w:rPr>
        <w:t xml:space="preserve"> міської ради», виклавши його в такій редакції:  «</w:t>
      </w:r>
      <w:r w:rsidR="005B2281">
        <w:rPr>
          <w:rFonts w:eastAsia="Calibri"/>
          <w:sz w:val="28"/>
          <w:szCs w:val="28"/>
        </w:rPr>
        <w:t xml:space="preserve">Скликати  засідання  виконавчого  комітету  </w:t>
      </w:r>
      <w:proofErr w:type="spellStart"/>
      <w:r w:rsidR="005B2281">
        <w:rPr>
          <w:rFonts w:eastAsia="Calibri"/>
          <w:sz w:val="28"/>
          <w:szCs w:val="28"/>
        </w:rPr>
        <w:t>Погребищенської</w:t>
      </w:r>
      <w:proofErr w:type="spellEnd"/>
      <w:r w:rsidR="005B2281">
        <w:rPr>
          <w:rFonts w:eastAsia="Calibri"/>
          <w:sz w:val="28"/>
          <w:szCs w:val="28"/>
        </w:rPr>
        <w:t xml:space="preserve">  міської ради  17 листопада   2021  року о 10.00 годині  в приміщенні  </w:t>
      </w:r>
      <w:proofErr w:type="spellStart"/>
      <w:r w:rsidR="005B2281">
        <w:rPr>
          <w:rFonts w:eastAsia="Calibri"/>
          <w:sz w:val="28"/>
          <w:szCs w:val="28"/>
        </w:rPr>
        <w:t>Погребищенської</w:t>
      </w:r>
      <w:proofErr w:type="spellEnd"/>
      <w:r w:rsidR="005B2281">
        <w:rPr>
          <w:rFonts w:eastAsia="Calibri"/>
          <w:sz w:val="28"/>
          <w:szCs w:val="28"/>
        </w:rPr>
        <w:t xml:space="preserve"> міської ради за адресою: м. Погребище,                                      вул. Б.Хмельницького, 110 (велика зала для засідань).</w:t>
      </w:r>
    </w:p>
    <w:p w:rsidR="00EA3240" w:rsidRPr="00EA3240" w:rsidRDefault="00EA3240" w:rsidP="00EA3240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2A82" w:rsidRDefault="005B228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B92A82">
        <w:rPr>
          <w:rFonts w:eastAsia="Calibri"/>
          <w:bCs/>
          <w:sz w:val="28"/>
          <w:szCs w:val="28"/>
        </w:rPr>
        <w:t xml:space="preserve">. Контроль за виконанням цього розпорядження покласти на керуючого справами (секретаря)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 w:rsidR="00B92A82">
        <w:rPr>
          <w:rFonts w:eastAsia="Calibri"/>
          <w:bCs/>
          <w:sz w:val="28"/>
          <w:szCs w:val="28"/>
        </w:rPr>
        <w:t>Фроєско</w:t>
      </w:r>
      <w:proofErr w:type="spellEnd"/>
      <w:r w:rsidR="00B92A82">
        <w:rPr>
          <w:rFonts w:eastAsia="Calibri"/>
          <w:bCs/>
          <w:sz w:val="28"/>
          <w:szCs w:val="28"/>
        </w:rPr>
        <w:t xml:space="preserve"> Л.М.</w:t>
      </w: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179" w:rsidRDefault="000B517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С. ВОЛИНСЬКИЙ</w:t>
      </w:r>
    </w:p>
    <w:sectPr w:rsidR="003F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1E44"/>
    <w:multiLevelType w:val="hybridMultilevel"/>
    <w:tmpl w:val="21A286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B5179"/>
    <w:rsid w:val="000F66E7"/>
    <w:rsid w:val="00123316"/>
    <w:rsid w:val="001B0C46"/>
    <w:rsid w:val="001F3105"/>
    <w:rsid w:val="00264611"/>
    <w:rsid w:val="002668D3"/>
    <w:rsid w:val="0027346F"/>
    <w:rsid w:val="00277A40"/>
    <w:rsid w:val="002B40BC"/>
    <w:rsid w:val="002C6ED0"/>
    <w:rsid w:val="002D65D4"/>
    <w:rsid w:val="002F466C"/>
    <w:rsid w:val="002F6D9E"/>
    <w:rsid w:val="00301E79"/>
    <w:rsid w:val="003612EB"/>
    <w:rsid w:val="003A29A1"/>
    <w:rsid w:val="003D680F"/>
    <w:rsid w:val="003F14FB"/>
    <w:rsid w:val="004946DC"/>
    <w:rsid w:val="004F070A"/>
    <w:rsid w:val="00534E14"/>
    <w:rsid w:val="0055685F"/>
    <w:rsid w:val="00565C92"/>
    <w:rsid w:val="005677E8"/>
    <w:rsid w:val="00572C5A"/>
    <w:rsid w:val="0059693D"/>
    <w:rsid w:val="005A2A7E"/>
    <w:rsid w:val="005B2281"/>
    <w:rsid w:val="006024E2"/>
    <w:rsid w:val="0066119E"/>
    <w:rsid w:val="00682F99"/>
    <w:rsid w:val="00687EED"/>
    <w:rsid w:val="00696427"/>
    <w:rsid w:val="00734BC5"/>
    <w:rsid w:val="00746249"/>
    <w:rsid w:val="00755294"/>
    <w:rsid w:val="007F305D"/>
    <w:rsid w:val="00841375"/>
    <w:rsid w:val="00866799"/>
    <w:rsid w:val="008C2EF5"/>
    <w:rsid w:val="0094503B"/>
    <w:rsid w:val="00956842"/>
    <w:rsid w:val="009D138C"/>
    <w:rsid w:val="009D7780"/>
    <w:rsid w:val="009F1826"/>
    <w:rsid w:val="00A04B01"/>
    <w:rsid w:val="00A167AF"/>
    <w:rsid w:val="00A577EC"/>
    <w:rsid w:val="00A833EF"/>
    <w:rsid w:val="00A91277"/>
    <w:rsid w:val="00AC4793"/>
    <w:rsid w:val="00AC4A86"/>
    <w:rsid w:val="00AD285D"/>
    <w:rsid w:val="00AE4403"/>
    <w:rsid w:val="00B741BA"/>
    <w:rsid w:val="00B84080"/>
    <w:rsid w:val="00B92A82"/>
    <w:rsid w:val="00B97121"/>
    <w:rsid w:val="00C26279"/>
    <w:rsid w:val="00C37C36"/>
    <w:rsid w:val="00C509E9"/>
    <w:rsid w:val="00CA2687"/>
    <w:rsid w:val="00D125CA"/>
    <w:rsid w:val="00D2315B"/>
    <w:rsid w:val="00D507A4"/>
    <w:rsid w:val="00DA0A0F"/>
    <w:rsid w:val="00DA21EA"/>
    <w:rsid w:val="00DB2A81"/>
    <w:rsid w:val="00DE71A2"/>
    <w:rsid w:val="00E50A62"/>
    <w:rsid w:val="00E720E1"/>
    <w:rsid w:val="00EA3240"/>
    <w:rsid w:val="00FB6A7C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4137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4137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3A9-27FA-4DF4-BB46-E3AC1C45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7</cp:revision>
  <cp:lastPrinted>2021-11-16T12:01:00Z</cp:lastPrinted>
  <dcterms:created xsi:type="dcterms:W3CDTF">2021-11-16T11:46:00Z</dcterms:created>
  <dcterms:modified xsi:type="dcterms:W3CDTF">2021-11-16T12:16:00Z</dcterms:modified>
</cp:coreProperties>
</file>